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مقدمة اذاعة مدرسية عن اليوم العالمي لمكافحة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 xml:space="preserve">بسم الله الرّحمن الرّحيم، والحمد لله ربّ العالمين، وأفضل الصّلاة وأتمّ التّسليم على حبيبنا محمّد خير الخلق والمرسلين، نحمد الله ونستعين به ونستغفره من شرور أنفسنا وسيّئات أعمالنا، أمّا بعد: أساتذتي الكِرام وزملائي الأعزّاء، نتطرّق اليوم في الحديث عن مكافحة </w:t>
      </w:r>
      <w:r w:rsidRPr="00E52050">
        <w:rPr>
          <w:rFonts w:ascii="Times New Roman" w:eastAsia="Times New Roman" w:hAnsi="Times New Roman" w:cs="Times New Roman" w:hint="cs"/>
          <w:sz w:val="28"/>
          <w:szCs w:val="28"/>
          <w:rtl/>
        </w:rPr>
        <w:t xml:space="preserve">التدخين </w:t>
      </w:r>
      <w:r w:rsidRPr="00E52050">
        <w:rPr>
          <w:rFonts w:ascii="Times New Roman" w:eastAsia="Times New Roman" w:hAnsi="Times New Roman" w:cs="Times New Roman"/>
          <w:sz w:val="28"/>
          <w:szCs w:val="28"/>
          <w:rtl/>
        </w:rPr>
        <w:t>وإنتشار هذه الظّاهرة والسّلوك الخاطئ بين الكثير من الشّباب، بعد أن إستطاعت هذه العادة السّيئة من إجتياح مجتمعاتنا وبشكل ملحوظ خلال فترة زمنيّة قصيرة، وبإعتبار أنّ هذه الظّاهرة من الأمور التي تؤثّر بشكل كبير على تدهور الصّحة الجسديّة للإنسان، كان لا بدّ من التّطرّق إلى أهميّة مكافحتها وتوعيّة الزّملاء لما تمتلكه هذه الظّاهرة من مخاطر على الفرد بشكل خاص والمجتمع بشكل عام</w:t>
      </w:r>
      <w:r w:rsidRPr="00E52050">
        <w:rPr>
          <w:rFonts w:ascii="Times New Roman" w:eastAsia="Times New Roman" w:hAnsi="Times New Roman" w:cs="Times New Roman"/>
          <w:sz w:val="28"/>
          <w:szCs w:val="28"/>
        </w:rPr>
        <w:t xml:space="preserve">. </w:t>
      </w:r>
      <w:bookmarkStart w:id="0" w:name="_GoBack"/>
      <w:bookmarkEnd w:id="0"/>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قرآن كريم عن 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إنّ نعمة الصّحة هي واحدة من أهمّ النّعم التي أكرمنا بها الله عزّ وجلّ وأمرنا بالحفاظ عليها لقوله تعالى: "ولا تُلقوا بأيديكم إلى التّهلكة"، لذا سيتلوا على مسامعنا الزّميل "اسم الطالب" بعض آيات الكتاب الحكيم في ضرورة الإبتعاد عن التّدخين فليتفضل</w:t>
      </w:r>
      <w:r w:rsidRPr="00E52050">
        <w:rPr>
          <w:rFonts w:ascii="Times New Roman" w:eastAsia="Times New Roman" w:hAnsi="Times New Roman" w:cs="Times New Roman"/>
          <w:sz w:val="28"/>
          <w:szCs w:val="28"/>
        </w:rPr>
        <w:t>:</w:t>
      </w:r>
    </w:p>
    <w:p w:rsidR="00E52050" w:rsidRPr="00E52050" w:rsidRDefault="00E52050" w:rsidP="00E52050">
      <w:pPr>
        <w:numPr>
          <w:ilvl w:val="0"/>
          <w:numId w:val="1"/>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b/>
          <w:bCs/>
          <w:sz w:val="28"/>
          <w:szCs w:val="28"/>
          <w:rtl/>
        </w:rPr>
        <w:t>قال تعالى</w:t>
      </w:r>
      <w:r w:rsidRPr="00E52050">
        <w:rPr>
          <w:rFonts w:ascii="Times New Roman" w:eastAsia="Times New Roman" w:hAnsi="Times New Roman" w:cs="Times New Roman"/>
          <w:b/>
          <w:bCs/>
          <w:sz w:val="28"/>
          <w:szCs w:val="28"/>
        </w:rPr>
        <w:t>: </w:t>
      </w:r>
      <w:r w:rsidRPr="00E52050">
        <w:rPr>
          <w:rFonts w:ascii="Times New Roman" w:eastAsia="Times New Roman" w:hAnsi="Times New Roman" w:cs="Times New Roman"/>
          <w:sz w:val="28"/>
          <w:szCs w:val="28"/>
        </w:rPr>
        <w:t>{</w:t>
      </w:r>
      <w:r w:rsidRPr="00E52050">
        <w:rPr>
          <w:rFonts w:ascii="Times New Roman" w:eastAsia="Times New Roman" w:hAnsi="Times New Roman" w:cs="Times New Roman"/>
          <w:sz w:val="28"/>
          <w:szCs w:val="28"/>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حديث شريف عن 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والآن مع فقرة حديث شريف من السّنّة النّبويّة في ضرورة الإبتعاد عن التّدخين لعدم مشروعيّته في الإسلام، فلتتفضّل الزّميلة "اسم الطالبة" مشكورة</w:t>
      </w:r>
      <w:r w:rsidRPr="00E52050">
        <w:rPr>
          <w:rFonts w:ascii="Times New Roman" w:eastAsia="Times New Roman" w:hAnsi="Times New Roman" w:cs="Times New Roman"/>
          <w:sz w:val="28"/>
          <w:szCs w:val="28"/>
        </w:rPr>
        <w:t>:</w:t>
      </w:r>
    </w:p>
    <w:p w:rsidR="00E52050" w:rsidRPr="00E52050" w:rsidRDefault="00E52050" w:rsidP="00E52050">
      <w:pPr>
        <w:numPr>
          <w:ilvl w:val="0"/>
          <w:numId w:val="2"/>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b/>
          <w:bCs/>
          <w:sz w:val="28"/>
          <w:szCs w:val="28"/>
          <w:rtl/>
        </w:rPr>
        <w:t>قال رسول الله صلّى الله عليه وسلّم</w:t>
      </w:r>
      <w:r w:rsidRPr="00E52050">
        <w:rPr>
          <w:rFonts w:ascii="Times New Roman" w:eastAsia="Times New Roman" w:hAnsi="Times New Roman" w:cs="Times New Roman"/>
          <w:b/>
          <w:bCs/>
          <w:sz w:val="28"/>
          <w:szCs w:val="28"/>
        </w:rPr>
        <w:t>: </w:t>
      </w:r>
      <w:r w:rsidRPr="00E52050">
        <w:rPr>
          <w:rFonts w:ascii="Times New Roman" w:eastAsia="Times New Roman" w:hAnsi="Times New Roman" w:cs="Times New Roman"/>
          <w:sz w:val="28"/>
          <w:szCs w:val="28"/>
        </w:rPr>
        <w:t>"</w:t>
      </w:r>
      <w:r w:rsidRPr="00E52050">
        <w:rPr>
          <w:rFonts w:ascii="Times New Roman" w:eastAsia="Times New Roman" w:hAnsi="Times New Roman" w:cs="Times New Roman"/>
          <w:sz w:val="28"/>
          <w:szCs w:val="28"/>
          <w:rtl/>
        </w:rPr>
        <w:t>لَا تَزُولُ قَدَمَا عَبْدٍ يَوْمَ الْقِيَامَةِ حَتَّى يُسْأَلَ عَنْ أربعٍ: عُمُرِهِ فِيمَ أَفْنَاهُ؟ وَعَنْ عِلْمِهِ مَاذا عَمِلَ به؟ وَعَنْ مَالِهِ مِنْ أَيْنَ اكْتَسَبَهُ، وَفِيمَ أَنْفَقَهُ؟ وَعَنْ جِسْمِهِ فِيمَ أَبْلَاهُ</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كلمة الصباح عن 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إنّ للتّدخين الكثير من الآثار السّلبيّة على صّحة الإنسان والّتي سيعرّفنا عليها الزّميل "اسم الطالب" ضمن فقرة كلمة الصّباح فليتفضّل</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زملائي الأعزّاء، إنّ التّدخين ليس سوى سلوك خاطئ نتّبعه لعدم درايتنا الكافية بمضاره على صّحة الجسم، فهو واحدٌ من أهمّ الأسباب المسببة للأمراض الخطيرة كأمراض القلب وإنسداد الأوعية الدّمويّة، وسرطان الرّئة، وغيرها، وليس من يحمل السّيجارة فقط بل من يجلس إلى جانبه أيضًا يتعرّض إلى الأذى منها فقد يُصاب بهشاشة العظام وفقدان المناعة، لذا لا بدّ من أن نكون شبابًا واعية إلى هذه النّقاط والحد من إنتشار ظاهرة التّدخين في مجتمعاتنا لنعيش في مجتمع صحّي سليم خالي من الأمراض</w:t>
      </w:r>
      <w:r w:rsidRPr="00E52050">
        <w:rPr>
          <w:rFonts w:ascii="Times New Roman" w:eastAsia="Times New Roman" w:hAnsi="Times New Roman" w:cs="Times New Roman"/>
          <w:sz w:val="28"/>
          <w:szCs w:val="28"/>
        </w:rPr>
        <w:t xml:space="preserve">. </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هل تعلم عن 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lastRenderedPageBreak/>
        <w:t>نستمع الآن إلى الزّميلة "اسم الطالب" ضمن فقرة هل تعلم عن التّدخين التي تستوجب مكافحته والحدّ من إنتشاره فلتتفضّل إلى المنصّة</w:t>
      </w:r>
      <w:r w:rsidRPr="00E52050">
        <w:rPr>
          <w:rFonts w:ascii="Times New Roman" w:eastAsia="Times New Roman" w:hAnsi="Times New Roman" w:cs="Times New Roman"/>
          <w:sz w:val="28"/>
          <w:szCs w:val="28"/>
        </w:rPr>
        <w:t>:</w:t>
      </w:r>
    </w:p>
    <w:p w:rsidR="00E52050" w:rsidRPr="00E52050" w:rsidRDefault="00E52050" w:rsidP="00E52050">
      <w:pPr>
        <w:numPr>
          <w:ilvl w:val="0"/>
          <w:numId w:val="3"/>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هل تعلم أنّ الشّخص المستنشق للدّخان أكثر عرضة للإصابة بالأمراض الخطيرة من المدخّن نفسه</w:t>
      </w:r>
      <w:r w:rsidRPr="00E52050">
        <w:rPr>
          <w:rFonts w:ascii="Times New Roman" w:eastAsia="Times New Roman" w:hAnsi="Times New Roman" w:cs="Times New Roman"/>
          <w:sz w:val="28"/>
          <w:szCs w:val="28"/>
        </w:rPr>
        <w:t>.</w:t>
      </w:r>
    </w:p>
    <w:p w:rsidR="00E52050" w:rsidRPr="00E52050" w:rsidRDefault="00E52050" w:rsidP="00E52050">
      <w:pPr>
        <w:numPr>
          <w:ilvl w:val="0"/>
          <w:numId w:val="3"/>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هل تعلم أنّ التّدخين له تأثير سلبي كبير على وظائف الجسم وخاصّة جهاز التّنفّس</w:t>
      </w:r>
      <w:r w:rsidRPr="00E52050">
        <w:rPr>
          <w:rFonts w:ascii="Times New Roman" w:eastAsia="Times New Roman" w:hAnsi="Times New Roman" w:cs="Times New Roman"/>
          <w:sz w:val="28"/>
          <w:szCs w:val="28"/>
        </w:rPr>
        <w:t>.</w:t>
      </w:r>
    </w:p>
    <w:p w:rsidR="00E52050" w:rsidRPr="00E52050" w:rsidRDefault="00E52050" w:rsidP="00E52050">
      <w:pPr>
        <w:numPr>
          <w:ilvl w:val="0"/>
          <w:numId w:val="3"/>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هل تعلم أنّ التّدخين أحد أسباب إنسداد الشّرايين المؤدّية إلى نوبات قلبيّة والموت المفاجئ</w:t>
      </w:r>
      <w:r w:rsidRPr="00E52050">
        <w:rPr>
          <w:rFonts w:ascii="Times New Roman" w:eastAsia="Times New Roman" w:hAnsi="Times New Roman" w:cs="Times New Roman"/>
          <w:sz w:val="28"/>
          <w:szCs w:val="28"/>
        </w:rPr>
        <w:t>.</w:t>
      </w:r>
    </w:p>
    <w:p w:rsidR="00E52050" w:rsidRPr="00E52050" w:rsidRDefault="00E52050" w:rsidP="00E52050">
      <w:pPr>
        <w:numPr>
          <w:ilvl w:val="0"/>
          <w:numId w:val="3"/>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هل تعلم أنّ الجسم يحتاج إلى حوالي ثلاثة أيّام ليخرج النّيكوتين من الجسم بعد التّوقّف عن التّدخين</w:t>
      </w:r>
      <w:r w:rsidRPr="00E52050">
        <w:rPr>
          <w:rFonts w:ascii="Times New Roman" w:eastAsia="Times New Roman" w:hAnsi="Times New Roman" w:cs="Times New Roman"/>
          <w:sz w:val="28"/>
          <w:szCs w:val="28"/>
        </w:rPr>
        <w:t>.</w:t>
      </w:r>
    </w:p>
    <w:p w:rsidR="00E52050" w:rsidRPr="00E52050" w:rsidRDefault="00E52050" w:rsidP="00E52050">
      <w:pPr>
        <w:numPr>
          <w:ilvl w:val="0"/>
          <w:numId w:val="3"/>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هل تعلم أنّ عند إحتراق السيجارة يخرج منها حوالي 4 آلاف نوع من المواد الكيماويّة السّامة المضرّة بالصّحة</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حكم عن 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تناول الأدباء والمفكّرون التّدخين ضمن موضوعاتهم وأفكارهم فقالوا في ذلك ما ستلقيه على مسامعنا الزّميلة "الاسم</w:t>
      </w:r>
      <w:r w:rsidRPr="00E52050">
        <w:rPr>
          <w:rFonts w:ascii="Times New Roman" w:eastAsia="Times New Roman" w:hAnsi="Times New Roman" w:cs="Times New Roman"/>
          <w:sz w:val="28"/>
          <w:szCs w:val="28"/>
        </w:rPr>
        <w:t>":</w:t>
      </w:r>
    </w:p>
    <w:p w:rsidR="00E52050" w:rsidRPr="00E52050" w:rsidRDefault="00E52050" w:rsidP="00E52050">
      <w:pPr>
        <w:numPr>
          <w:ilvl w:val="0"/>
          <w:numId w:val="4"/>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b/>
          <w:bCs/>
          <w:sz w:val="28"/>
          <w:szCs w:val="28"/>
          <w:rtl/>
        </w:rPr>
        <w:t>تقول إليزابيث جيلبرت</w:t>
      </w:r>
      <w:r w:rsidRPr="00E52050">
        <w:rPr>
          <w:rFonts w:ascii="Times New Roman" w:eastAsia="Times New Roman" w:hAnsi="Times New Roman" w:cs="Times New Roman"/>
          <w:b/>
          <w:bCs/>
          <w:sz w:val="28"/>
          <w:szCs w:val="28"/>
        </w:rPr>
        <w:t>: </w:t>
      </w:r>
      <w:r w:rsidRPr="00E52050">
        <w:rPr>
          <w:rFonts w:ascii="Times New Roman" w:eastAsia="Times New Roman" w:hAnsi="Times New Roman" w:cs="Times New Roman"/>
          <w:sz w:val="28"/>
          <w:szCs w:val="28"/>
        </w:rPr>
        <w:t>"</w:t>
      </w:r>
      <w:r w:rsidRPr="00E52050">
        <w:rPr>
          <w:rFonts w:ascii="Times New Roman" w:eastAsia="Times New Roman" w:hAnsi="Times New Roman" w:cs="Times New Roman"/>
          <w:sz w:val="28"/>
          <w:szCs w:val="28"/>
          <w:rtl/>
        </w:rPr>
        <w:t>فكما يضرّ التّدخين بالرئتين، كذلك يفعلُ الإستياء بالرّوح، حتّى نفخة واحدة منه، تضرُّ بالإنسان</w:t>
      </w:r>
      <w:r w:rsidRPr="00E52050">
        <w:rPr>
          <w:rFonts w:ascii="Times New Roman" w:eastAsia="Times New Roman" w:hAnsi="Times New Roman" w:cs="Times New Roman"/>
          <w:sz w:val="28"/>
          <w:szCs w:val="28"/>
        </w:rPr>
        <w:t>".</w:t>
      </w:r>
    </w:p>
    <w:p w:rsidR="00E52050" w:rsidRPr="00E52050" w:rsidRDefault="00E52050" w:rsidP="00E52050">
      <w:pPr>
        <w:numPr>
          <w:ilvl w:val="0"/>
          <w:numId w:val="4"/>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b/>
          <w:bCs/>
          <w:sz w:val="28"/>
          <w:szCs w:val="28"/>
          <w:rtl/>
        </w:rPr>
        <w:t>يقول جورج برنارد شو</w:t>
      </w:r>
      <w:r w:rsidRPr="00E52050">
        <w:rPr>
          <w:rFonts w:ascii="Times New Roman" w:eastAsia="Times New Roman" w:hAnsi="Times New Roman" w:cs="Times New Roman"/>
          <w:b/>
          <w:bCs/>
          <w:sz w:val="28"/>
          <w:szCs w:val="28"/>
        </w:rPr>
        <w:t>: </w:t>
      </w:r>
      <w:r w:rsidRPr="00E52050">
        <w:rPr>
          <w:rFonts w:ascii="Times New Roman" w:eastAsia="Times New Roman" w:hAnsi="Times New Roman" w:cs="Times New Roman"/>
          <w:sz w:val="28"/>
          <w:szCs w:val="28"/>
        </w:rPr>
        <w:t>"</w:t>
      </w:r>
      <w:r w:rsidRPr="00E52050">
        <w:rPr>
          <w:rFonts w:ascii="Times New Roman" w:eastAsia="Times New Roman" w:hAnsi="Times New Roman" w:cs="Times New Roman"/>
          <w:sz w:val="28"/>
          <w:szCs w:val="28"/>
          <w:rtl/>
        </w:rPr>
        <w:t>ما أسهل وقف التدخين، ألف مرةٍ أنا أوقفته</w:t>
      </w:r>
      <w:r w:rsidRPr="00E52050">
        <w:rPr>
          <w:rFonts w:ascii="Times New Roman" w:eastAsia="Times New Roman" w:hAnsi="Times New Roman" w:cs="Times New Roman"/>
          <w:sz w:val="28"/>
          <w:szCs w:val="28"/>
        </w:rPr>
        <w:t>".</w:t>
      </w:r>
    </w:p>
    <w:p w:rsidR="00E52050" w:rsidRPr="00E52050" w:rsidRDefault="00E52050" w:rsidP="00E52050">
      <w:pPr>
        <w:numPr>
          <w:ilvl w:val="0"/>
          <w:numId w:val="4"/>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b/>
          <w:bCs/>
          <w:sz w:val="28"/>
          <w:szCs w:val="28"/>
          <w:rtl/>
        </w:rPr>
        <w:t>تقول آجاثا كريستي</w:t>
      </w:r>
      <w:r w:rsidRPr="00E52050">
        <w:rPr>
          <w:rFonts w:ascii="Times New Roman" w:eastAsia="Times New Roman" w:hAnsi="Times New Roman" w:cs="Times New Roman"/>
          <w:b/>
          <w:bCs/>
          <w:sz w:val="28"/>
          <w:szCs w:val="28"/>
        </w:rPr>
        <w:t>: </w:t>
      </w:r>
      <w:r w:rsidRPr="00E52050">
        <w:rPr>
          <w:rFonts w:ascii="Times New Roman" w:eastAsia="Times New Roman" w:hAnsi="Times New Roman" w:cs="Times New Roman"/>
          <w:sz w:val="28"/>
          <w:szCs w:val="28"/>
        </w:rPr>
        <w:t>"</w:t>
      </w:r>
      <w:r w:rsidRPr="00E52050">
        <w:rPr>
          <w:rFonts w:ascii="Times New Roman" w:eastAsia="Times New Roman" w:hAnsi="Times New Roman" w:cs="Times New Roman"/>
          <w:sz w:val="28"/>
          <w:szCs w:val="28"/>
          <w:rtl/>
        </w:rPr>
        <w:t>حاولت التّدخين مراراً فلم أجد ما يغريني بالمداومة عليه</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فقرة كيفية مكافحة التدخين للاذاعة المدرسية</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بعد أن تعرّفنا ضمن الفقرات السّابقة عن أضرار التّدخين لا بدّ من الحديث عن كيفيّة الإقلاع عن التّدخين ومكافحته، وسيقدّم هذه الفقرة الزّميل "اسم الطالب</w:t>
      </w:r>
      <w:r w:rsidRPr="00E52050">
        <w:rPr>
          <w:rFonts w:ascii="Times New Roman" w:eastAsia="Times New Roman" w:hAnsi="Times New Roman" w:cs="Times New Roman"/>
          <w:sz w:val="28"/>
          <w:szCs w:val="28"/>
        </w:rPr>
        <w:t>":</w:t>
      </w:r>
    </w:p>
    <w:p w:rsidR="00E52050" w:rsidRPr="00E52050" w:rsidRDefault="00E52050" w:rsidP="00E52050">
      <w:pPr>
        <w:numPr>
          <w:ilvl w:val="0"/>
          <w:numId w:val="5"/>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مراقبة الأهل للأبناء ونصحهم بالإبتعاد عن رفاق السّوء وعدم التّقرّب منهم</w:t>
      </w:r>
      <w:r w:rsidRPr="00E52050">
        <w:rPr>
          <w:rFonts w:ascii="Times New Roman" w:eastAsia="Times New Roman" w:hAnsi="Times New Roman" w:cs="Times New Roman"/>
          <w:sz w:val="28"/>
          <w:szCs w:val="28"/>
        </w:rPr>
        <w:t>.</w:t>
      </w:r>
    </w:p>
    <w:p w:rsidR="00E52050" w:rsidRPr="00E52050" w:rsidRDefault="00E52050" w:rsidP="00E52050">
      <w:pPr>
        <w:numPr>
          <w:ilvl w:val="0"/>
          <w:numId w:val="5"/>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عدم التّدخين أمام الأبناء لأنّ معظمهم يرى في الأهل قدوتهم ويلجأ إلى تقليدهم في معظم الأمور</w:t>
      </w:r>
      <w:r w:rsidRPr="00E52050">
        <w:rPr>
          <w:rFonts w:ascii="Times New Roman" w:eastAsia="Times New Roman" w:hAnsi="Times New Roman" w:cs="Times New Roman"/>
          <w:sz w:val="28"/>
          <w:szCs w:val="28"/>
        </w:rPr>
        <w:t>.</w:t>
      </w:r>
    </w:p>
    <w:p w:rsidR="00E52050" w:rsidRPr="00E52050" w:rsidRDefault="00E52050" w:rsidP="00E52050">
      <w:pPr>
        <w:numPr>
          <w:ilvl w:val="0"/>
          <w:numId w:val="5"/>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الإكثار من ندوات التّوعية عن مضار التّدخين في المجتمعات</w:t>
      </w:r>
      <w:r w:rsidRPr="00E52050">
        <w:rPr>
          <w:rFonts w:ascii="Times New Roman" w:eastAsia="Times New Roman" w:hAnsi="Times New Roman" w:cs="Times New Roman"/>
          <w:sz w:val="28"/>
          <w:szCs w:val="28"/>
        </w:rPr>
        <w:t>.</w:t>
      </w:r>
    </w:p>
    <w:p w:rsidR="00E52050" w:rsidRPr="00E52050" w:rsidRDefault="00E52050" w:rsidP="00E52050">
      <w:pPr>
        <w:numPr>
          <w:ilvl w:val="0"/>
          <w:numId w:val="5"/>
        </w:num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عدم إعطاء الأبناء مبالغ ماليّة فائضة عن حاجتهم اليوميّة</w:t>
      </w:r>
      <w:r w:rsidRPr="00E52050">
        <w:rPr>
          <w:rFonts w:ascii="Times New Roman" w:eastAsia="Times New Roman" w:hAnsi="Times New Roman" w:cs="Times New Roman"/>
          <w:sz w:val="28"/>
          <w:szCs w:val="28"/>
        </w:rPr>
        <w:t>.</w:t>
      </w:r>
    </w:p>
    <w:p w:rsidR="00E52050" w:rsidRPr="00E52050" w:rsidRDefault="00E52050" w:rsidP="00E52050">
      <w:pPr>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E52050">
        <w:rPr>
          <w:rFonts w:ascii="Times New Roman" w:eastAsia="Times New Roman" w:hAnsi="Times New Roman" w:cs="Times New Roman"/>
          <w:b/>
          <w:bCs/>
          <w:sz w:val="28"/>
          <w:szCs w:val="28"/>
          <w:rtl/>
        </w:rPr>
        <w:t>خاتمة اذاعة مدرسية عن اليوم العالمي لمكافحة التدخين</w:t>
      </w:r>
    </w:p>
    <w:p w:rsidR="00E52050" w:rsidRPr="00E52050" w:rsidRDefault="00E52050" w:rsidP="00E52050">
      <w:pPr>
        <w:spacing w:before="100" w:beforeAutospacing="1" w:after="100" w:afterAutospacing="1" w:line="240" w:lineRule="auto"/>
        <w:jc w:val="right"/>
        <w:rPr>
          <w:rFonts w:ascii="Times New Roman" w:eastAsia="Times New Roman" w:hAnsi="Times New Roman" w:cs="Times New Roman"/>
          <w:sz w:val="28"/>
          <w:szCs w:val="28"/>
        </w:rPr>
      </w:pPr>
      <w:r w:rsidRPr="00E52050">
        <w:rPr>
          <w:rFonts w:ascii="Times New Roman" w:eastAsia="Times New Roman" w:hAnsi="Times New Roman" w:cs="Times New Roman"/>
          <w:sz w:val="28"/>
          <w:szCs w:val="28"/>
          <w:rtl/>
        </w:rPr>
        <w:t>نصل الآن معكم إلى نهاية برنامج إذاعتنا المدرسيّة، لنذكّركم في الختام بأنّ جسدكم ملكٌ لكم ولكنّكم سوف تسألون يوم القيامة عنه، وعن مالكم فيما أنفقتموه، فنحن نعلم أنّ التّدخين من المكروهات في الإسلام ويجب الإبتعاد عنه، لذا آمل أن تكونوا قد إستفدتم من فقراتنا، وتكونوا عونًا لغيركم في الإقلاع عن هذه العادة السّيئة، والسّلام عليكم ورحمة الله وبركاته</w:t>
      </w:r>
      <w:r w:rsidRPr="00E52050">
        <w:rPr>
          <w:rFonts w:ascii="Times New Roman" w:eastAsia="Times New Roman" w:hAnsi="Times New Roman" w:cs="Times New Roman"/>
          <w:sz w:val="28"/>
          <w:szCs w:val="28"/>
        </w:rPr>
        <w:t>.</w:t>
      </w:r>
    </w:p>
    <w:p w:rsidR="00C6542F" w:rsidRPr="00E52050" w:rsidRDefault="00E52050" w:rsidP="00E52050">
      <w:pPr>
        <w:jc w:val="right"/>
        <w:rPr>
          <w:sz w:val="28"/>
          <w:szCs w:val="28"/>
        </w:rPr>
      </w:pPr>
    </w:p>
    <w:sectPr w:rsidR="00C6542F" w:rsidRPr="00E520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2CB6"/>
    <w:multiLevelType w:val="multilevel"/>
    <w:tmpl w:val="1B2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36C76"/>
    <w:multiLevelType w:val="multilevel"/>
    <w:tmpl w:val="6C2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90CED"/>
    <w:multiLevelType w:val="multilevel"/>
    <w:tmpl w:val="2F76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B69D7"/>
    <w:multiLevelType w:val="multilevel"/>
    <w:tmpl w:val="4A5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D1A45"/>
    <w:multiLevelType w:val="multilevel"/>
    <w:tmpl w:val="DCA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50"/>
    <w:rsid w:val="004F5A8C"/>
    <w:rsid w:val="00E52050"/>
    <w:rsid w:val="00FE5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9322"/>
  <w15:chartTrackingRefBased/>
  <w15:docId w15:val="{53ACD786-88CA-4D0F-88A7-68AAD3D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20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0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2050"/>
    <w:rPr>
      <w:color w:val="0000FF"/>
      <w:u w:val="single"/>
    </w:rPr>
  </w:style>
  <w:style w:type="character" w:styleId="Strong">
    <w:name w:val="Strong"/>
    <w:basedOn w:val="DefaultParagraphFont"/>
    <w:uiPriority w:val="22"/>
    <w:qFormat/>
    <w:rsid w:val="00E5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3741</Characters>
  <Application>Microsoft Office Word</Application>
  <DocSecurity>0</DocSecurity>
  <Lines>31</Lines>
  <Paragraphs>8</Paragraphs>
  <ScaleCrop>false</ScaleCrop>
  <Company>Microsoft (C)</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2022-05-17T09:13:00Z</dcterms:created>
  <dcterms:modified xsi:type="dcterms:W3CDTF">2022-05-17T09:14:00Z</dcterms:modified>
</cp:coreProperties>
</file>